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sz w:val="26"/>
          <w:szCs w:val="26"/>
        </w:rPr>
      </w:pPr>
      <w:r>
        <w:rPr>
          <w:sz w:val="26"/>
          <w:szCs w:val="26"/>
          <w:rtl w:val="0"/>
          <w:lang w:val="es-419"/>
        </w:rPr>
        <w:t xml:space="preserve">Lista de tareas para planificar la fiesta</w:t>
      </w:r>
    </w:p>
    <w:p xmlns:w="http://schemas.openxmlformats.org/wordprocessingml/2006/main"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Comida</w:t>
      </w: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 xml:space="preserve">Pedir café y té</w:t>
      </w:r>
    </w:p>
    <w:p>
      <w:pPr>
        <w:pStyle w:val="Body"/>
        <w:numPr>
          <w:ilvl w:val="2"/>
          <w:numId w:val="1"/>
        </w:numPr>
        <w:bidi w:val="0"/>
      </w:pPr>
      <w:r>
        <w:rPr>
          <w:rtl w:val="0"/>
        </w:rPr>
        <w:t xml:space="preserve">Crema, azúcar, edulcorantes, agitadores</w:t>
      </w: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 xml:space="preserve">Recoger los jugos</w:t>
      </w: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 xml:space="preserve">Se necesita una jarra para el agua</w:t>
      </w: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 xml:space="preserve">Vasos para bebidas calientes</w:t>
      </w: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 xml:space="preserve">Vasos para el agua</w:t>
      </w: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 xml:space="preserve">Pedir comida de la tienda </w:t>
      </w:r>
    </w:p>
    <w:p>
      <w:pPr>
        <w:pStyle w:val="Body"/>
        <w:numPr>
          <w:ilvl w:val="2"/>
          <w:numId w:val="1"/>
        </w:numPr>
        <w:bidi w:val="0"/>
      </w:pPr>
      <w:r>
        <w:rPr>
          <w:rtl w:val="0"/>
        </w:rPr>
        <w:t xml:space="preserve">Plátanos, naranjas</w:t>
      </w:r>
    </w:p>
    <w:p>
      <w:pPr>
        <w:pStyle w:val="Body"/>
        <w:numPr>
          <w:ilvl w:val="2"/>
          <w:numId w:val="1"/>
        </w:numPr>
        <w:bidi w:val="0"/>
      </w:pPr>
      <w:r>
        <w:rPr>
          <w:rtl w:val="0"/>
        </w:rPr>
        <w:t xml:space="preserve">Pastel</w:t>
      </w:r>
    </w:p>
    <w:p>
      <w:pPr>
        <w:pStyle w:val="Body"/>
        <w:numPr>
          <w:ilvl w:val="1"/>
          <w:numId w:val="2"/>
        </w:numPr>
        <w:bidi w:val="0"/>
      </w:pPr>
      <w:r>
        <w:rPr>
          <w:rtl w:val="0"/>
        </w:rPr>
        <w:t xml:space="preserve">Platos</w:t>
      </w:r>
    </w:p>
    <w:p>
      <w:pPr>
        <w:pStyle w:val="Body"/>
        <w:numPr>
          <w:ilvl w:val="1"/>
          <w:numId w:val="2"/>
        </w:numPr>
        <w:bidi w:val="0"/>
      </w:pPr>
      <w:r>
        <w:rPr>
          <w:rtl w:val="0"/>
        </w:rPr>
        <w:t xml:space="preserve">Servilletas</w:t>
      </w:r>
    </w:p>
    <w:p>
      <w:pPr>
        <w:pStyle w:val="Body"/>
        <w:numPr>
          <w:ilvl w:val="1"/>
          <w:numId w:val="2"/>
        </w:numPr>
        <w:bidi w:val="0"/>
      </w:pPr>
      <w:r>
        <w:rPr>
          <w:rtl w:val="0"/>
        </w:rPr>
        <w:t xml:space="preserve">Cubiertos: tenedores, cucharas, cuchillos</w:t>
      </w:r>
    </w:p>
    <w:p xmlns:w="http://schemas.openxmlformats.org/wordprocessingml/2006/main"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Juegos</w:t>
      </w: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 xml:space="preserve">Se necesita encontrar un voluntario para que invente juegos para la fiesta</w:t>
      </w:r>
    </w:p>
    <w:p xmlns:w="http://schemas.openxmlformats.org/wordprocessingml/2006/main"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Invitaciones</w:t>
      </w: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 xml:space="preserve">Finalizar la carta de invitación</w:t>
      </w: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 xml:space="preserve">Obtener la lista final de padres de la escuela </w:t>
      </w: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 xml:space="preserve">Enviar la carta 30 días antes de la fiesta</w:t>
      </w: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 xml:space="preserve">Enviar recordatorio 2 semanas antes de la fiesta</w:t>
      </w: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 xml:space="preserve">Enviar un correo electrónico a los padres que no hayan respondido 1 semana antes de la fiesta</w:t>
      </w: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 xml:space="preserve">Enviar un último recordatorio 3 días antes de la fiesta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